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6D1A7" w14:textId="77777777" w:rsidR="009B4DD4" w:rsidRPr="001A78A3" w:rsidRDefault="009B4DD4" w:rsidP="009B4DD4">
      <w:pPr>
        <w:bidi/>
        <w:spacing w:line="276" w:lineRule="auto"/>
        <w:jc w:val="center"/>
        <w:rPr>
          <w:rFonts w:cs="B Nazanin"/>
          <w:sz w:val="28"/>
          <w:szCs w:val="28"/>
        </w:rPr>
      </w:pPr>
      <w:r>
        <w:rPr>
          <w:noProof/>
          <w:lang w:bidi="fa-IR"/>
        </w:rPr>
        <w:drawing>
          <wp:inline distT="0" distB="0" distL="0" distR="0" wp14:anchorId="7FF7E9A0" wp14:editId="64CA9F40">
            <wp:extent cx="419100" cy="40773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438451" cy="426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15C351" w14:textId="77777777" w:rsidR="009B4DD4" w:rsidRPr="009B4DD4" w:rsidRDefault="009B4DD4" w:rsidP="009B4DD4">
      <w:pPr>
        <w:bidi/>
        <w:spacing w:after="0" w:line="276" w:lineRule="auto"/>
        <w:jc w:val="center"/>
        <w:rPr>
          <w:rFonts w:cs="B Titr"/>
          <w:sz w:val="16"/>
          <w:szCs w:val="16"/>
          <w:rtl/>
        </w:rPr>
      </w:pPr>
      <w:r w:rsidRPr="009B4DD4">
        <w:rPr>
          <w:rFonts w:cs="B Titr" w:hint="cs"/>
          <w:sz w:val="16"/>
          <w:szCs w:val="16"/>
          <w:rtl/>
        </w:rPr>
        <w:t>دانشگاه علوم پزشکی سمنان</w:t>
      </w:r>
    </w:p>
    <w:p w14:paraId="6CF2D77C" w14:textId="77777777" w:rsidR="009B4DD4" w:rsidRPr="009B4DD4" w:rsidRDefault="009B4DD4" w:rsidP="009B4DD4">
      <w:pPr>
        <w:bidi/>
        <w:spacing w:after="0" w:line="276" w:lineRule="auto"/>
        <w:jc w:val="center"/>
        <w:rPr>
          <w:rFonts w:cs="B Titr"/>
          <w:sz w:val="16"/>
          <w:szCs w:val="16"/>
          <w:rtl/>
        </w:rPr>
      </w:pPr>
      <w:r w:rsidRPr="009B4DD4">
        <w:rPr>
          <w:rFonts w:cs="B Titr" w:hint="cs"/>
          <w:sz w:val="16"/>
          <w:szCs w:val="16"/>
          <w:rtl/>
        </w:rPr>
        <w:t xml:space="preserve">دانشکده پیراپزشکی </w:t>
      </w:r>
    </w:p>
    <w:p w14:paraId="3B41A0D1" w14:textId="77777777" w:rsidR="008A33F1" w:rsidRPr="00CF7100" w:rsidRDefault="008A33F1" w:rsidP="009B4DD4">
      <w:pPr>
        <w:bidi/>
        <w:spacing w:line="276" w:lineRule="auto"/>
        <w:jc w:val="both"/>
        <w:rPr>
          <w:rFonts w:cs="B Nazanin"/>
          <w:b/>
          <w:bCs/>
          <w:sz w:val="4"/>
          <w:szCs w:val="4"/>
          <w:rtl/>
        </w:rPr>
      </w:pPr>
    </w:p>
    <w:p w14:paraId="5FC333A3" w14:textId="77777777" w:rsidR="001A78A3" w:rsidRPr="00CF7100" w:rsidRDefault="008A33F1" w:rsidP="008A33F1">
      <w:pPr>
        <w:bidi/>
        <w:spacing w:line="276" w:lineRule="auto"/>
        <w:jc w:val="both"/>
        <w:rPr>
          <w:rFonts w:cs="B Titr"/>
          <w:b/>
          <w:bCs/>
          <w:sz w:val="28"/>
          <w:szCs w:val="28"/>
          <w:rtl/>
        </w:rPr>
      </w:pPr>
      <w:r w:rsidRPr="00CF7100">
        <w:rPr>
          <w:rFonts w:cs="B Titr" w:hint="cs"/>
          <w:b/>
          <w:bCs/>
          <w:sz w:val="28"/>
          <w:szCs w:val="28"/>
          <w:rtl/>
        </w:rPr>
        <w:t>قابل توجه اساتید گرانقدر</w:t>
      </w:r>
    </w:p>
    <w:p w14:paraId="5EA0D984" w14:textId="77777777" w:rsidR="001A78A3" w:rsidRPr="00540BF1" w:rsidRDefault="00947510" w:rsidP="001A78A3">
      <w:pPr>
        <w:bidi/>
        <w:spacing w:line="276" w:lineRule="auto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    </w:t>
      </w:r>
      <w:r w:rsidR="001A78A3" w:rsidRPr="00540BF1">
        <w:rPr>
          <w:rFonts w:cs="B Nazanin" w:hint="cs"/>
          <w:sz w:val="24"/>
          <w:szCs w:val="24"/>
          <w:rtl/>
        </w:rPr>
        <w:t>با سلام و احترام</w:t>
      </w:r>
      <w:r w:rsidR="001A78A3" w:rsidRPr="00540BF1">
        <w:rPr>
          <w:rFonts w:cs="B Nazanin"/>
          <w:sz w:val="24"/>
          <w:szCs w:val="24"/>
          <w:rtl/>
        </w:rPr>
        <w:t xml:space="preserve"> </w:t>
      </w:r>
    </w:p>
    <w:p w14:paraId="5BC58CF8" w14:textId="77777777" w:rsidR="001A78A3" w:rsidRPr="00540BF1" w:rsidRDefault="001A78A3" w:rsidP="00626784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  <w:r w:rsidRPr="00540BF1">
        <w:rPr>
          <w:rFonts w:cs="B Nazanin"/>
          <w:sz w:val="24"/>
          <w:szCs w:val="24"/>
          <w:rtl/>
        </w:rPr>
        <w:t>ضمن تشكر صميمانه از همكار</w:t>
      </w:r>
      <w:r w:rsidRPr="00540BF1">
        <w:rPr>
          <w:rFonts w:cs="B Nazanin" w:hint="cs"/>
          <w:sz w:val="24"/>
          <w:szCs w:val="24"/>
          <w:rtl/>
        </w:rPr>
        <w:t>ی</w:t>
      </w:r>
      <w:r w:rsidRPr="00540BF1">
        <w:rPr>
          <w:rFonts w:cs="B Nazanin"/>
          <w:sz w:val="24"/>
          <w:szCs w:val="24"/>
          <w:rtl/>
        </w:rPr>
        <w:t xml:space="preserve"> شما با دانشكده </w:t>
      </w:r>
      <w:r w:rsidRPr="00540BF1">
        <w:rPr>
          <w:rFonts w:cs="B Nazanin" w:hint="cs"/>
          <w:sz w:val="24"/>
          <w:szCs w:val="24"/>
          <w:rtl/>
          <w:lang w:bidi="fa-IR"/>
        </w:rPr>
        <w:t>پیراپزشکی</w:t>
      </w:r>
      <w:r w:rsidR="008A33F1">
        <w:rPr>
          <w:rFonts w:cs="B Nazanin" w:hint="cs"/>
          <w:sz w:val="24"/>
          <w:szCs w:val="24"/>
          <w:rtl/>
          <w:lang w:bidi="fa-IR"/>
        </w:rPr>
        <w:t xml:space="preserve"> در برگزاری </w:t>
      </w:r>
      <w:r w:rsidR="00582E05">
        <w:rPr>
          <w:rFonts w:cs="B Nazanin" w:hint="cs"/>
          <w:sz w:val="24"/>
          <w:szCs w:val="24"/>
          <w:rtl/>
          <w:lang w:bidi="fa-IR"/>
        </w:rPr>
        <w:t xml:space="preserve">کلاس های درسی نیمسال دوم </w:t>
      </w:r>
      <w:r w:rsidR="00FB36C7">
        <w:rPr>
          <w:rFonts w:cs="B Nazanin" w:hint="cs"/>
          <w:sz w:val="24"/>
          <w:szCs w:val="24"/>
          <w:rtl/>
          <w:lang w:bidi="fa-IR"/>
        </w:rPr>
        <w:t>تحصیلی 02-1401</w:t>
      </w:r>
      <w:r w:rsidRPr="00540BF1">
        <w:rPr>
          <w:rFonts w:cs="B Nazanin"/>
          <w:sz w:val="24"/>
          <w:szCs w:val="24"/>
          <w:rtl/>
        </w:rPr>
        <w:t xml:space="preserve">، </w:t>
      </w:r>
      <w:r w:rsidR="00FB36C7">
        <w:rPr>
          <w:rFonts w:cs="B Nazanin" w:hint="cs"/>
          <w:sz w:val="24"/>
          <w:szCs w:val="24"/>
          <w:rtl/>
        </w:rPr>
        <w:t>نکات ذیل جهت برگزاری هرچه بهتر آزمون پایان ترم، یادآوری می گردد.</w:t>
      </w:r>
    </w:p>
    <w:p w14:paraId="44BDF523" w14:textId="77777777" w:rsidR="0025627D" w:rsidRPr="00540BF1" w:rsidRDefault="000516D8" w:rsidP="0025627D">
      <w:pPr>
        <w:pStyle w:val="ListParagraph"/>
        <w:numPr>
          <w:ilvl w:val="0"/>
          <w:numId w:val="1"/>
        </w:numPr>
        <w:bidi/>
        <w:spacing w:line="276" w:lineRule="auto"/>
        <w:jc w:val="both"/>
        <w:rPr>
          <w:rFonts w:cs="B Nazanin"/>
          <w:sz w:val="24"/>
          <w:szCs w:val="24"/>
        </w:rPr>
      </w:pPr>
      <w:r w:rsidRPr="00540BF1">
        <w:rPr>
          <w:rFonts w:cs="B Nazanin" w:hint="cs"/>
          <w:sz w:val="24"/>
          <w:szCs w:val="24"/>
          <w:rtl/>
        </w:rPr>
        <w:t>کلیه دروس طبق ضوابط آموزشی باید در پایان 17 هفته به پایان برسد و قرار دادن دروس بصورت ناتمام بجز موارد آیین نامه ای ممنوع می باشد.</w:t>
      </w:r>
    </w:p>
    <w:p w14:paraId="467220E6" w14:textId="69051C3F" w:rsidR="000516D8" w:rsidRPr="00540BF1" w:rsidRDefault="000516D8" w:rsidP="00F44DD9">
      <w:pPr>
        <w:pStyle w:val="ListParagraph"/>
        <w:numPr>
          <w:ilvl w:val="0"/>
          <w:numId w:val="1"/>
        </w:numPr>
        <w:bidi/>
        <w:spacing w:line="276" w:lineRule="auto"/>
        <w:jc w:val="both"/>
        <w:rPr>
          <w:rFonts w:cs="B Nazanin"/>
          <w:sz w:val="24"/>
          <w:szCs w:val="24"/>
        </w:rPr>
      </w:pPr>
      <w:r w:rsidRPr="00540BF1">
        <w:rPr>
          <w:rFonts w:cs="B Nazanin" w:hint="cs"/>
          <w:sz w:val="24"/>
          <w:szCs w:val="24"/>
          <w:rtl/>
        </w:rPr>
        <w:t xml:space="preserve">سوالات امتحانی </w:t>
      </w:r>
      <w:r w:rsidR="00E4087A">
        <w:rPr>
          <w:rFonts w:cs="B Nazanin" w:hint="cs"/>
          <w:sz w:val="24"/>
          <w:szCs w:val="24"/>
          <w:rtl/>
        </w:rPr>
        <w:t>بایستی</w:t>
      </w:r>
      <w:r w:rsidRPr="00540BF1">
        <w:rPr>
          <w:rFonts w:cs="B Nazanin" w:hint="cs"/>
          <w:sz w:val="24"/>
          <w:szCs w:val="24"/>
          <w:rtl/>
        </w:rPr>
        <w:t xml:space="preserve"> در چارچوب </w:t>
      </w:r>
      <w:r w:rsidR="00BD3876">
        <w:rPr>
          <w:rFonts w:cs="B Nazanin" w:hint="cs"/>
          <w:sz w:val="24"/>
          <w:szCs w:val="24"/>
          <w:rtl/>
        </w:rPr>
        <w:t xml:space="preserve">کوریکولوم آموزشی و </w:t>
      </w:r>
      <w:r w:rsidRPr="00540BF1">
        <w:rPr>
          <w:rFonts w:cs="B Nazanin" w:hint="cs"/>
          <w:sz w:val="24"/>
          <w:szCs w:val="24"/>
          <w:rtl/>
        </w:rPr>
        <w:t xml:space="preserve">طرح درس و مطالب ارائه شده در کلاس بصورت تستی و یا تشریحی </w:t>
      </w:r>
      <w:r w:rsidR="00441FF9">
        <w:rPr>
          <w:rFonts w:cs="B Nazanin" w:hint="cs"/>
          <w:sz w:val="24"/>
          <w:szCs w:val="24"/>
          <w:rtl/>
        </w:rPr>
        <w:t>(تایپ شده)</w:t>
      </w:r>
      <w:r w:rsidRPr="00540BF1">
        <w:rPr>
          <w:rFonts w:cs="B Nazanin" w:hint="cs"/>
          <w:sz w:val="24"/>
          <w:szCs w:val="24"/>
          <w:rtl/>
        </w:rPr>
        <w:t xml:space="preserve">با تعداد متعارف (درس 2 واحدی بین 20 تا 60 سوال) تنظیم </w:t>
      </w:r>
      <w:r w:rsidR="002E6553">
        <w:rPr>
          <w:rFonts w:cs="B Nazanin" w:hint="cs"/>
          <w:sz w:val="24"/>
          <w:szCs w:val="24"/>
          <w:rtl/>
        </w:rPr>
        <w:t xml:space="preserve"> و به آدرس</w:t>
      </w:r>
      <w:r w:rsidR="002E6553" w:rsidRPr="005B1C43">
        <w:rPr>
          <w:rFonts w:ascii="Tahoma" w:hAnsi="Tahoma" w:cs="Tahoma"/>
          <w:color w:val="000000"/>
          <w:shd w:val="clear" w:color="auto" w:fill="FFFFFF"/>
        </w:rPr>
        <w:t>edu.sorkheh@semums.ac.ir </w:t>
      </w:r>
      <w:r w:rsidR="002E6553" w:rsidRPr="005B1C43">
        <w:rPr>
          <w:rFonts w:cs="B Nazanin" w:hint="cs"/>
          <w:sz w:val="32"/>
          <w:szCs w:val="32"/>
          <w:rtl/>
        </w:rPr>
        <w:t xml:space="preserve"> </w:t>
      </w:r>
      <w:r w:rsidR="002E6553">
        <w:rPr>
          <w:rFonts w:cs="B Nazanin" w:hint="cs"/>
          <w:sz w:val="24"/>
          <w:szCs w:val="24"/>
          <w:rtl/>
        </w:rPr>
        <w:t xml:space="preserve">ارسال </w:t>
      </w:r>
      <w:r w:rsidRPr="00540BF1">
        <w:rPr>
          <w:rFonts w:cs="B Nazanin" w:hint="cs"/>
          <w:sz w:val="24"/>
          <w:szCs w:val="24"/>
          <w:rtl/>
        </w:rPr>
        <w:t>گردد.</w:t>
      </w:r>
      <w:r w:rsidR="00F44DD9">
        <w:rPr>
          <w:rFonts w:cs="B Nazanin" w:hint="cs"/>
          <w:sz w:val="24"/>
          <w:szCs w:val="24"/>
          <w:rtl/>
        </w:rPr>
        <w:t xml:space="preserve"> فرم های نمونه طراحی سوالات حضوری و الکترونیک در ازطریق سایت دانشکده و  لینک</w:t>
      </w:r>
      <w:r w:rsidR="008A48E3">
        <w:rPr>
          <w:rFonts w:cs="B Nazanin"/>
          <w:sz w:val="24"/>
          <w:szCs w:val="24"/>
        </w:rPr>
        <w:t>eitaa.com/</w:t>
      </w:r>
      <w:proofErr w:type="spellStart"/>
      <w:r w:rsidR="008A48E3">
        <w:rPr>
          <w:rFonts w:cs="B Nazanin"/>
          <w:sz w:val="24"/>
          <w:szCs w:val="24"/>
        </w:rPr>
        <w:t>joinchat</w:t>
      </w:r>
      <w:proofErr w:type="spellEnd"/>
      <w:r w:rsidR="008A48E3">
        <w:rPr>
          <w:rFonts w:cs="B Nazanin"/>
          <w:sz w:val="24"/>
          <w:szCs w:val="24"/>
        </w:rPr>
        <w:t xml:space="preserve">…6549Cce4f91b57f  </w:t>
      </w:r>
      <w:r w:rsidR="00F44DD9">
        <w:rPr>
          <w:rFonts w:cs="B Nazanin" w:hint="cs"/>
          <w:sz w:val="24"/>
          <w:szCs w:val="24"/>
          <w:rtl/>
        </w:rPr>
        <w:t xml:space="preserve"> شبکه اطلاع رسانی ایتا در دسترس می باشد.</w:t>
      </w:r>
    </w:p>
    <w:p w14:paraId="2364E196" w14:textId="77777777" w:rsidR="000516D8" w:rsidRDefault="000516D8" w:rsidP="00341CA9">
      <w:pPr>
        <w:pStyle w:val="ListParagraph"/>
        <w:numPr>
          <w:ilvl w:val="0"/>
          <w:numId w:val="1"/>
        </w:numPr>
        <w:bidi/>
        <w:spacing w:line="276" w:lineRule="auto"/>
        <w:jc w:val="both"/>
        <w:rPr>
          <w:rFonts w:cs="B Nazanin"/>
          <w:sz w:val="24"/>
          <w:szCs w:val="24"/>
        </w:rPr>
      </w:pPr>
      <w:r w:rsidRPr="00540BF1">
        <w:rPr>
          <w:rFonts w:cs="B Nazanin" w:hint="cs"/>
          <w:sz w:val="24"/>
          <w:szCs w:val="24"/>
          <w:rtl/>
        </w:rPr>
        <w:t xml:space="preserve">ارزیابی دانشجویان از طریق آزمون در طول ترم و پایان ترم نقش بسیار مهمی در فراگیری دانشجویان ایفاء می نماید، لذا ضمن </w:t>
      </w:r>
      <w:r w:rsidR="000C2511" w:rsidRPr="00540BF1">
        <w:rPr>
          <w:rFonts w:cs="B Nazanin" w:hint="cs"/>
          <w:sz w:val="24"/>
          <w:szCs w:val="24"/>
          <w:rtl/>
          <w:lang w:bidi="fa-IR"/>
        </w:rPr>
        <w:t xml:space="preserve">ارائه بموقع سوالات آزمون </w:t>
      </w:r>
      <w:r w:rsidR="00BD3876">
        <w:rPr>
          <w:rFonts w:cs="B Nazanin" w:hint="cs"/>
          <w:sz w:val="24"/>
          <w:szCs w:val="24"/>
          <w:rtl/>
          <w:lang w:bidi="fa-IR"/>
        </w:rPr>
        <w:t xml:space="preserve">در </w:t>
      </w:r>
      <w:r w:rsidR="009F0DD2">
        <w:rPr>
          <w:rFonts w:cs="B Nazanin" w:hint="cs"/>
          <w:sz w:val="24"/>
          <w:szCs w:val="24"/>
          <w:rtl/>
          <w:lang w:bidi="fa-IR"/>
        </w:rPr>
        <w:t>تاریخ مقرر</w:t>
      </w:r>
      <w:r w:rsidR="00341CA9">
        <w:rPr>
          <w:rFonts w:cs="B Nazanin" w:hint="cs"/>
          <w:sz w:val="24"/>
          <w:szCs w:val="24"/>
          <w:rtl/>
          <w:lang w:bidi="fa-IR"/>
        </w:rPr>
        <w:t>(</w:t>
      </w:r>
      <w:r w:rsidR="00E4087A">
        <w:rPr>
          <w:rFonts w:cs="B Nazanin" w:hint="cs"/>
          <w:sz w:val="24"/>
          <w:szCs w:val="24"/>
          <w:rtl/>
          <w:lang w:bidi="fa-IR"/>
        </w:rPr>
        <w:t>نهایتا 3 روز</w:t>
      </w:r>
      <w:r w:rsidR="00341CA9">
        <w:rPr>
          <w:rFonts w:cs="B Nazanin" w:hint="cs"/>
          <w:sz w:val="24"/>
          <w:szCs w:val="24"/>
          <w:rtl/>
          <w:lang w:bidi="fa-IR"/>
        </w:rPr>
        <w:t xml:space="preserve"> قبل از برگزاری آزمون)</w:t>
      </w:r>
      <w:r w:rsidR="009F0DD2">
        <w:rPr>
          <w:rFonts w:cs="B Nazanin" w:hint="cs"/>
          <w:sz w:val="24"/>
          <w:szCs w:val="24"/>
          <w:rtl/>
          <w:lang w:bidi="fa-IR"/>
        </w:rPr>
        <w:t>،</w:t>
      </w:r>
      <w:r w:rsidR="000C2511" w:rsidRPr="00BD3876">
        <w:rPr>
          <w:rFonts w:cs="B Nazanin" w:hint="cs"/>
          <w:sz w:val="24"/>
          <w:szCs w:val="24"/>
          <w:rtl/>
          <w:lang w:bidi="fa-IR"/>
        </w:rPr>
        <w:t xml:space="preserve"> نوع منابع علمی و لوازمی که دانشجو مجاز است</w:t>
      </w:r>
      <w:r w:rsidR="00BD3876" w:rsidRPr="00BD3876">
        <w:rPr>
          <w:rFonts w:cs="B Nazanin" w:hint="cs"/>
          <w:sz w:val="24"/>
          <w:szCs w:val="24"/>
          <w:rtl/>
          <w:lang w:bidi="fa-IR"/>
        </w:rPr>
        <w:t xml:space="preserve"> </w:t>
      </w:r>
      <w:r w:rsidR="000C2511" w:rsidRPr="00BD3876">
        <w:rPr>
          <w:rFonts w:cs="B Nazanin" w:hint="cs"/>
          <w:sz w:val="24"/>
          <w:szCs w:val="24"/>
          <w:rtl/>
          <w:lang w:bidi="fa-IR"/>
        </w:rPr>
        <w:t>در جلسه امتحان از آن استفاده نمای</w:t>
      </w:r>
      <w:r w:rsidR="00BD3876" w:rsidRPr="00BD3876">
        <w:rPr>
          <w:rFonts w:cs="B Nazanin" w:hint="cs"/>
          <w:sz w:val="24"/>
          <w:szCs w:val="24"/>
          <w:rtl/>
          <w:lang w:bidi="fa-IR"/>
        </w:rPr>
        <w:t>د</w:t>
      </w:r>
      <w:r w:rsidR="000C2511" w:rsidRPr="00BD3876">
        <w:rPr>
          <w:rFonts w:cs="B Nazanin" w:hint="cs"/>
          <w:sz w:val="24"/>
          <w:szCs w:val="24"/>
          <w:rtl/>
          <w:lang w:bidi="fa-IR"/>
        </w:rPr>
        <w:t xml:space="preserve"> را </w:t>
      </w:r>
      <w:r w:rsidR="00341CA9">
        <w:rPr>
          <w:rFonts w:cs="B Nazanin" w:hint="cs"/>
          <w:sz w:val="24"/>
          <w:szCs w:val="24"/>
          <w:rtl/>
          <w:lang w:bidi="fa-IR"/>
        </w:rPr>
        <w:t xml:space="preserve">همزمان با تحویل سوالات </w:t>
      </w:r>
      <w:r w:rsidR="000C2511" w:rsidRPr="00BD3876">
        <w:rPr>
          <w:rFonts w:cs="B Nazanin" w:hint="cs"/>
          <w:sz w:val="24"/>
          <w:szCs w:val="24"/>
          <w:rtl/>
          <w:lang w:bidi="fa-IR"/>
        </w:rPr>
        <w:t xml:space="preserve"> به آموزش دانشکده اعلام فرمائید.</w:t>
      </w:r>
    </w:p>
    <w:p w14:paraId="702EFCA6" w14:textId="77777777" w:rsidR="00E4087A" w:rsidRDefault="00E4087A" w:rsidP="00E4087A">
      <w:pPr>
        <w:pStyle w:val="ListParagraph"/>
        <w:numPr>
          <w:ilvl w:val="0"/>
          <w:numId w:val="1"/>
        </w:numPr>
        <w:bidi/>
        <w:spacing w:line="276" w:lineRule="auto"/>
        <w:jc w:val="both"/>
        <w:rPr>
          <w:rFonts w:cs="B Nazanin"/>
          <w:sz w:val="24"/>
          <w:szCs w:val="24"/>
        </w:rPr>
      </w:pPr>
      <w:r w:rsidRPr="00540BF1">
        <w:rPr>
          <w:rFonts w:cs="B Nazanin" w:hint="cs"/>
          <w:sz w:val="24"/>
          <w:szCs w:val="24"/>
          <w:rtl/>
          <w:lang w:bidi="fa-IR"/>
        </w:rPr>
        <w:t>اعمال نمره میان ترم دروس نباید</w:t>
      </w:r>
      <w:r>
        <w:rPr>
          <w:rFonts w:cs="B Nazanin" w:hint="cs"/>
          <w:sz w:val="24"/>
          <w:szCs w:val="24"/>
          <w:rtl/>
          <w:lang w:bidi="fa-IR"/>
        </w:rPr>
        <w:t xml:space="preserve"> از نمره پایان ترم بیشتر باشد. همچنین </w:t>
      </w:r>
      <w:r w:rsidRPr="00540BF1">
        <w:rPr>
          <w:rFonts w:cs="B Nazanin" w:hint="cs"/>
          <w:sz w:val="24"/>
          <w:szCs w:val="24"/>
          <w:rtl/>
          <w:lang w:bidi="fa-IR"/>
        </w:rPr>
        <w:t xml:space="preserve">به هیچ وجه </w:t>
      </w:r>
      <w:r>
        <w:rPr>
          <w:rFonts w:cs="B Nazanin" w:hint="cs"/>
          <w:sz w:val="24"/>
          <w:szCs w:val="24"/>
          <w:rtl/>
          <w:lang w:bidi="fa-IR"/>
        </w:rPr>
        <w:t xml:space="preserve">نباید مباحث آزمون میان ترم از آزمون پایان ترم حذف </w:t>
      </w:r>
      <w:r w:rsidRPr="00540BF1">
        <w:rPr>
          <w:rFonts w:cs="B Nazanin" w:hint="cs"/>
          <w:sz w:val="24"/>
          <w:szCs w:val="24"/>
          <w:rtl/>
          <w:lang w:bidi="fa-IR"/>
        </w:rPr>
        <w:t>شود.</w:t>
      </w:r>
    </w:p>
    <w:p w14:paraId="559F5F3E" w14:textId="77777777" w:rsidR="00D0263B" w:rsidRPr="00540BF1" w:rsidRDefault="00D0263B" w:rsidP="00D0263B">
      <w:pPr>
        <w:pStyle w:val="ListParagraph"/>
        <w:numPr>
          <w:ilvl w:val="0"/>
          <w:numId w:val="1"/>
        </w:numPr>
        <w:bidi/>
        <w:spacing w:line="276" w:lineRule="auto"/>
        <w:jc w:val="both"/>
        <w:rPr>
          <w:rFonts w:cs="B Nazanin"/>
          <w:sz w:val="24"/>
          <w:szCs w:val="24"/>
        </w:rPr>
      </w:pPr>
      <w:r w:rsidRPr="00540BF1">
        <w:rPr>
          <w:rFonts w:cs="B Nazanin" w:hint="cs"/>
          <w:sz w:val="24"/>
          <w:szCs w:val="24"/>
          <w:rtl/>
          <w:lang w:bidi="fa-IR"/>
        </w:rPr>
        <w:t>از دادن نمره منفی به سوالات در آزمون های غیر رقابتی پرهیز گردد.</w:t>
      </w:r>
    </w:p>
    <w:p w14:paraId="5E15BFF0" w14:textId="77777777" w:rsidR="00D0263B" w:rsidRDefault="00E4087A" w:rsidP="009F0DD2">
      <w:pPr>
        <w:pStyle w:val="ListParagraph"/>
        <w:numPr>
          <w:ilvl w:val="0"/>
          <w:numId w:val="1"/>
        </w:numPr>
        <w:bidi/>
        <w:spacing w:line="276" w:lineRule="auto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اساتید محترم می بایست در جلسه آزمون(آزمون های حضوری و الکترونیک) حضور داشته باشند. </w:t>
      </w:r>
    </w:p>
    <w:p w14:paraId="0371420B" w14:textId="77777777" w:rsidR="009F0DD2" w:rsidRPr="00BD3876" w:rsidRDefault="00E4087A" w:rsidP="00D0263B">
      <w:pPr>
        <w:pStyle w:val="ListParagraph"/>
        <w:numPr>
          <w:ilvl w:val="0"/>
          <w:numId w:val="1"/>
        </w:numPr>
        <w:bidi/>
        <w:spacing w:line="276" w:lineRule="auto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مستدعی است در هنگام دریافت اوراق امتحانی، تعداد اوراق با تعداد دانشجویان حاضر(بر اساس صورتجلسه آزمون) و </w:t>
      </w:r>
      <w:r w:rsidR="00D0263B">
        <w:rPr>
          <w:rFonts w:cs="B Nazanin" w:hint="cs"/>
          <w:sz w:val="24"/>
          <w:szCs w:val="24"/>
          <w:rtl/>
          <w:lang w:bidi="fa-IR"/>
        </w:rPr>
        <w:t>تعداد ذکر شده بر روی پاکت سوالات، تطبیق داده شود.</w:t>
      </w:r>
    </w:p>
    <w:p w14:paraId="2AFF4A08" w14:textId="77777777" w:rsidR="005C480A" w:rsidRPr="00540BF1" w:rsidRDefault="005C480A" w:rsidP="005C480A">
      <w:pPr>
        <w:pStyle w:val="ListParagraph"/>
        <w:numPr>
          <w:ilvl w:val="0"/>
          <w:numId w:val="1"/>
        </w:numPr>
        <w:bidi/>
        <w:spacing w:line="276" w:lineRule="auto"/>
        <w:jc w:val="both"/>
        <w:rPr>
          <w:rFonts w:cs="B Nazanin"/>
          <w:sz w:val="24"/>
          <w:szCs w:val="24"/>
        </w:rPr>
      </w:pPr>
      <w:r w:rsidRPr="00540BF1">
        <w:rPr>
          <w:rFonts w:cs="B Nazanin" w:hint="cs"/>
          <w:sz w:val="24"/>
          <w:szCs w:val="24"/>
          <w:rtl/>
          <w:lang w:bidi="fa-IR"/>
        </w:rPr>
        <w:t>طبق قوانین آموزشی، دانشجویان حداکثر تا 72 ساعت پس از اعلام نمرات موقت حق اعتراض داشته و اساتید محترم موظف به بازبینی اوراق امتحانی و پاسخ به اعتراضات دانشجویان می باشند. لذا از هرگونه کسر نمره به دلیل غیر وارد بودن اعتراض دانشجویان اکیدا خودداری گردد.</w:t>
      </w:r>
    </w:p>
    <w:p w14:paraId="1EC7EAED" w14:textId="77777777" w:rsidR="005C480A" w:rsidRPr="00540BF1" w:rsidRDefault="005C480A" w:rsidP="005C480A">
      <w:pPr>
        <w:pStyle w:val="ListParagraph"/>
        <w:numPr>
          <w:ilvl w:val="0"/>
          <w:numId w:val="1"/>
        </w:numPr>
        <w:bidi/>
        <w:spacing w:line="276" w:lineRule="auto"/>
        <w:jc w:val="both"/>
        <w:rPr>
          <w:rFonts w:cs="B Nazanin"/>
          <w:sz w:val="24"/>
          <w:szCs w:val="24"/>
        </w:rPr>
      </w:pPr>
      <w:r w:rsidRPr="00540BF1">
        <w:rPr>
          <w:rFonts w:cs="B Nazanin" w:hint="cs"/>
          <w:sz w:val="24"/>
          <w:szCs w:val="24"/>
          <w:rtl/>
          <w:lang w:bidi="fa-IR"/>
        </w:rPr>
        <w:t>اساتید محترم پس از 72 ساعت از ثبت موقت، بایستی شخصا نمرات دانشجویان را ثبت نهایی  نمایند. بدیهی است تبعات عدم ثبت موقت و نهایی به عهده استاد یا اساتید مربوطه می باشد.</w:t>
      </w:r>
    </w:p>
    <w:p w14:paraId="768C4DA7" w14:textId="77777777" w:rsidR="005C480A" w:rsidRDefault="005C480A" w:rsidP="005C480A">
      <w:pPr>
        <w:pStyle w:val="ListParagraph"/>
        <w:numPr>
          <w:ilvl w:val="0"/>
          <w:numId w:val="1"/>
        </w:numPr>
        <w:bidi/>
        <w:spacing w:line="276" w:lineRule="auto"/>
        <w:jc w:val="both"/>
        <w:rPr>
          <w:rFonts w:cs="B Nazanin"/>
          <w:sz w:val="24"/>
          <w:szCs w:val="24"/>
        </w:rPr>
      </w:pPr>
      <w:r w:rsidRPr="00540BF1">
        <w:rPr>
          <w:rFonts w:cs="B Nazanin" w:hint="cs"/>
          <w:sz w:val="24"/>
          <w:szCs w:val="24"/>
          <w:rtl/>
          <w:lang w:bidi="fa-IR"/>
        </w:rPr>
        <w:t>با توجه به اینکه پس از ثبت نهایی نمرات، امکان تغییر نمره مقدور نخواهد بود لذا لازم است اساتید محترم در ثبت نمرات دقت کافی را مبذول فرمایند.</w:t>
      </w:r>
    </w:p>
    <w:p w14:paraId="7F8BEB69" w14:textId="77777777" w:rsidR="00D0263B" w:rsidRDefault="00D0263B" w:rsidP="00D0263B">
      <w:pPr>
        <w:pStyle w:val="ListParagraph"/>
        <w:numPr>
          <w:ilvl w:val="0"/>
          <w:numId w:val="1"/>
        </w:numPr>
        <w:bidi/>
        <w:spacing w:line="276" w:lineRule="auto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  <w:lang w:bidi="fa-IR"/>
        </w:rPr>
        <w:t>لیست حضور و غیاب دانشجویان بایستی نهایتا تا زمان ثبت نهائی نمرات به واحد آموزش دانشکده تحویل گردد.</w:t>
      </w:r>
    </w:p>
    <w:p w14:paraId="751C409A" w14:textId="122DD228" w:rsidR="00612880" w:rsidRDefault="00612880" w:rsidP="00612880">
      <w:pPr>
        <w:pStyle w:val="ListParagraph"/>
        <w:bidi/>
        <w:spacing w:line="276" w:lineRule="auto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  <w:lang w:bidi="fa-IR"/>
        </w:rPr>
        <w:lastRenderedPageBreak/>
        <w:t xml:space="preserve">-  اساتید محترم لطفا در ارسال سوالات امتحانی حتما فرمت سوالات حضوری و الکترونیک مورد توجه قرار گیرد و هر امتحان بصورت مجزا به ایمیل الکترونیک و یا حضوری با توجه به منفک شدن ایمیلها در این ترم با ذکر مشخصات اسم درس بصورت کامل ،تاریخ امتحان ،رشته ،تعداد نفرات ارسال گردد . </w:t>
      </w:r>
    </w:p>
    <w:p w14:paraId="7C6EEA07" w14:textId="02E3FF88" w:rsidR="00612880" w:rsidRDefault="00612880" w:rsidP="00612880">
      <w:pPr>
        <w:pStyle w:val="ListParagraph"/>
        <w:bidi/>
        <w:spacing w:line="276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- لطفا در طراحی سوالات حتما از سوالات مشابه و تکراری اجتناب گردد . </w:t>
      </w:r>
    </w:p>
    <w:p w14:paraId="3A4E554F" w14:textId="0E2BA80C" w:rsidR="00612880" w:rsidRDefault="00612880" w:rsidP="00612880">
      <w:pPr>
        <w:pStyle w:val="ListParagraph"/>
        <w:bidi/>
        <w:spacing w:line="276" w:lineRule="auto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  <w:lang w:bidi="fa-IR"/>
        </w:rPr>
        <w:t>تمام موارد فوق و آدرسها در سایت دانشکده پیراپزشکی و گروه مربوطه در ایتا اطلاع رسانی گردیده است .</w:t>
      </w:r>
    </w:p>
    <w:p w14:paraId="35D32324" w14:textId="77777777" w:rsidR="00252A16" w:rsidRPr="00252A16" w:rsidRDefault="007D4EA2" w:rsidP="00D0263B">
      <w:pPr>
        <w:bidi/>
        <w:spacing w:line="276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                           </w:t>
      </w:r>
      <w:r w:rsidR="004B7E13" w:rsidRPr="004B7E13">
        <w:rPr>
          <w:rFonts w:cs="B Nazanin" w:hint="cs"/>
          <w:b/>
          <w:bCs/>
          <w:sz w:val="24"/>
          <w:szCs w:val="24"/>
          <w:rtl/>
        </w:rPr>
        <w:t>با تشکر</w:t>
      </w:r>
      <w:r w:rsidR="00D0263B">
        <w:rPr>
          <w:rFonts w:cs="B Nazanin" w:hint="cs"/>
          <w:b/>
          <w:bCs/>
          <w:sz w:val="24"/>
          <w:szCs w:val="24"/>
          <w:rtl/>
        </w:rPr>
        <w:t>-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="00D0263B">
        <w:rPr>
          <w:rFonts w:cs="B Nazanin" w:hint="cs"/>
          <w:b/>
          <w:bCs/>
          <w:sz w:val="24"/>
          <w:szCs w:val="24"/>
          <w:rtl/>
        </w:rPr>
        <w:t>واحد</w:t>
      </w:r>
      <w:r w:rsidR="00252A16" w:rsidRPr="00252A16">
        <w:rPr>
          <w:rFonts w:cs="B Nazanin" w:hint="cs"/>
          <w:b/>
          <w:bCs/>
          <w:sz w:val="24"/>
          <w:szCs w:val="24"/>
          <w:rtl/>
        </w:rPr>
        <w:t xml:space="preserve"> آموزش دانشکده پیراپزشکی</w:t>
      </w:r>
      <w:r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</w:t>
      </w:r>
    </w:p>
    <w:sectPr w:rsidR="00252A16" w:rsidRPr="00252A16" w:rsidSect="00F44DD9">
      <w:pgSz w:w="12240" w:h="15840"/>
      <w:pgMar w:top="990" w:right="1041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C22798"/>
    <w:multiLevelType w:val="hybridMultilevel"/>
    <w:tmpl w:val="A056A38E"/>
    <w:lvl w:ilvl="0" w:tplc="184ED75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3617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AzMTCwMDUzNLUwM7VU0lEKTi0uzszPAykwrAUA88f7oywAAAA="/>
  </w:docVars>
  <w:rsids>
    <w:rsidRoot w:val="001A78A3"/>
    <w:rsid w:val="000516D8"/>
    <w:rsid w:val="00052392"/>
    <w:rsid w:val="000A2152"/>
    <w:rsid w:val="000A424E"/>
    <w:rsid w:val="000B29B1"/>
    <w:rsid w:val="000C2511"/>
    <w:rsid w:val="001215B9"/>
    <w:rsid w:val="00146268"/>
    <w:rsid w:val="00166FF6"/>
    <w:rsid w:val="001A78A3"/>
    <w:rsid w:val="0024098F"/>
    <w:rsid w:val="00243DA8"/>
    <w:rsid w:val="00252017"/>
    <w:rsid w:val="00252A16"/>
    <w:rsid w:val="0025627D"/>
    <w:rsid w:val="002E6553"/>
    <w:rsid w:val="00341CA9"/>
    <w:rsid w:val="00441FF9"/>
    <w:rsid w:val="004B7E13"/>
    <w:rsid w:val="004D24DE"/>
    <w:rsid w:val="004D5771"/>
    <w:rsid w:val="00521E79"/>
    <w:rsid w:val="00540BF1"/>
    <w:rsid w:val="00582E05"/>
    <w:rsid w:val="005B1C43"/>
    <w:rsid w:val="005C480A"/>
    <w:rsid w:val="00612880"/>
    <w:rsid w:val="00626784"/>
    <w:rsid w:val="00680CFE"/>
    <w:rsid w:val="007D0E67"/>
    <w:rsid w:val="007D4EA2"/>
    <w:rsid w:val="008A33F1"/>
    <w:rsid w:val="008A48E3"/>
    <w:rsid w:val="00947510"/>
    <w:rsid w:val="00972AE7"/>
    <w:rsid w:val="009B4DD4"/>
    <w:rsid w:val="009F0DD2"/>
    <w:rsid w:val="00A151F9"/>
    <w:rsid w:val="00A31900"/>
    <w:rsid w:val="00BD3876"/>
    <w:rsid w:val="00CF7100"/>
    <w:rsid w:val="00D0263B"/>
    <w:rsid w:val="00D2290A"/>
    <w:rsid w:val="00DE6BA2"/>
    <w:rsid w:val="00E4087A"/>
    <w:rsid w:val="00E711BA"/>
    <w:rsid w:val="00F16CC5"/>
    <w:rsid w:val="00F44DD9"/>
    <w:rsid w:val="00FB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7FFAE"/>
  <w15:chartTrackingRefBased/>
  <w15:docId w15:val="{F868CAD1-4410-43CE-8D86-28F403CB9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8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4E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E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vostro</dc:creator>
  <cp:keywords/>
  <dc:description/>
  <cp:lastModifiedBy>PC0412-0005</cp:lastModifiedBy>
  <cp:revision>6</cp:revision>
  <cp:lastPrinted>2022-10-08T07:46:00Z</cp:lastPrinted>
  <dcterms:created xsi:type="dcterms:W3CDTF">2023-06-07T06:15:00Z</dcterms:created>
  <dcterms:modified xsi:type="dcterms:W3CDTF">2024-01-01T07:29:00Z</dcterms:modified>
</cp:coreProperties>
</file>